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866" w:rsidRPr="00B36618" w:rsidRDefault="00D327A2" w:rsidP="00D327A2">
      <w:pPr>
        <w:jc w:val="center"/>
        <w:rPr>
          <w:sz w:val="96"/>
          <w:szCs w:val="96"/>
        </w:rPr>
      </w:pPr>
      <w:r w:rsidRPr="00B36618">
        <w:rPr>
          <w:sz w:val="96"/>
          <w:szCs w:val="96"/>
        </w:rPr>
        <w:t>INFORMÁCIA</w:t>
      </w:r>
    </w:p>
    <w:p w:rsidR="00D327A2" w:rsidRDefault="00D327A2" w:rsidP="00D327A2">
      <w:pPr>
        <w:jc w:val="center"/>
        <w:rPr>
          <w:sz w:val="52"/>
          <w:szCs w:val="52"/>
        </w:rPr>
      </w:pPr>
    </w:p>
    <w:p w:rsidR="00B36618" w:rsidRPr="00B36618" w:rsidRDefault="00D327A2" w:rsidP="00D327A2">
      <w:pPr>
        <w:jc w:val="both"/>
        <w:rPr>
          <w:b/>
          <w:sz w:val="56"/>
          <w:szCs w:val="56"/>
        </w:rPr>
      </w:pPr>
      <w:r w:rsidRPr="00B36618">
        <w:rPr>
          <w:sz w:val="56"/>
          <w:szCs w:val="56"/>
        </w:rPr>
        <w:t>O</w:t>
      </w:r>
      <w:r w:rsidRPr="00B36618">
        <w:rPr>
          <w:sz w:val="56"/>
          <w:szCs w:val="56"/>
        </w:rPr>
        <w:t>bčan</w:t>
      </w:r>
      <w:r w:rsidRPr="00B36618">
        <w:rPr>
          <w:sz w:val="56"/>
          <w:szCs w:val="56"/>
        </w:rPr>
        <w:t xml:space="preserve">ia Ukrajiny si môžu </w:t>
      </w:r>
      <w:r w:rsidRPr="00B36618">
        <w:rPr>
          <w:sz w:val="56"/>
          <w:szCs w:val="56"/>
        </w:rPr>
        <w:t xml:space="preserve">na  pošte v mieste ubytovania, resp. na ktorejkoľvek pošte v rámci Slovenska </w:t>
      </w:r>
      <w:r w:rsidRPr="00B36618">
        <w:rPr>
          <w:b/>
          <w:sz w:val="56"/>
          <w:szCs w:val="56"/>
        </w:rPr>
        <w:t>prevziať dávku v hmotnej núdzi</w:t>
      </w:r>
      <w:r w:rsidR="00B36618" w:rsidRPr="00B36618">
        <w:rPr>
          <w:b/>
          <w:sz w:val="56"/>
          <w:szCs w:val="56"/>
        </w:rPr>
        <w:t xml:space="preserve"> do</w:t>
      </w:r>
    </w:p>
    <w:p w:rsidR="00B36618" w:rsidRPr="00B36618" w:rsidRDefault="00B36618" w:rsidP="00D327A2">
      <w:pPr>
        <w:jc w:val="both"/>
        <w:rPr>
          <w:b/>
          <w:sz w:val="56"/>
          <w:szCs w:val="56"/>
        </w:rPr>
      </w:pPr>
    </w:p>
    <w:p w:rsidR="00D327A2" w:rsidRDefault="00D327A2" w:rsidP="00B36618">
      <w:pPr>
        <w:jc w:val="center"/>
        <w:rPr>
          <w:b/>
          <w:bCs/>
          <w:color w:val="FF0000"/>
          <w:sz w:val="56"/>
          <w:szCs w:val="56"/>
        </w:rPr>
      </w:pPr>
      <w:r w:rsidRPr="00B36618">
        <w:rPr>
          <w:b/>
          <w:bCs/>
          <w:color w:val="FF0000"/>
          <w:sz w:val="56"/>
          <w:szCs w:val="56"/>
        </w:rPr>
        <w:t>27. apríla 2022 vrátane</w:t>
      </w:r>
    </w:p>
    <w:p w:rsidR="00B36618" w:rsidRDefault="00B36618" w:rsidP="00B36618">
      <w:pPr>
        <w:jc w:val="center"/>
        <w:rPr>
          <w:b/>
          <w:bCs/>
          <w:color w:val="FF0000"/>
          <w:sz w:val="56"/>
          <w:szCs w:val="56"/>
        </w:rPr>
      </w:pPr>
    </w:p>
    <w:p w:rsidR="00E86966" w:rsidRPr="00B36618" w:rsidRDefault="00E86966" w:rsidP="00B36618">
      <w:pPr>
        <w:jc w:val="center"/>
        <w:rPr>
          <w:b/>
          <w:bCs/>
          <w:color w:val="FF0000"/>
          <w:sz w:val="56"/>
          <w:szCs w:val="56"/>
        </w:rPr>
      </w:pPr>
      <w:bookmarkStart w:id="0" w:name="_GoBack"/>
      <w:bookmarkEnd w:id="0"/>
    </w:p>
    <w:p w:rsidR="00B36618" w:rsidRPr="00B36618" w:rsidRDefault="00B36618" w:rsidP="00B36618">
      <w:pPr>
        <w:pStyle w:val="PredformtovanHTML"/>
        <w:shd w:val="clear" w:color="auto" w:fill="F8F9FA"/>
        <w:spacing w:line="540" w:lineRule="atLeast"/>
        <w:jc w:val="center"/>
        <w:rPr>
          <w:rFonts w:ascii="inherit" w:hAnsi="inherit"/>
          <w:color w:val="202124"/>
          <w:sz w:val="96"/>
          <w:szCs w:val="96"/>
        </w:rPr>
      </w:pPr>
      <w:r w:rsidRPr="00B36618">
        <w:rPr>
          <w:rStyle w:val="y2iqfc"/>
          <w:rFonts w:ascii="inherit" w:hAnsi="inherit"/>
          <w:color w:val="202124"/>
          <w:sz w:val="96"/>
          <w:szCs w:val="96"/>
          <w:lang w:val="uk-UA"/>
        </w:rPr>
        <w:t>ІНФОРМАЦІЯ</w:t>
      </w:r>
    </w:p>
    <w:p w:rsidR="00B36618" w:rsidRPr="00B36618" w:rsidRDefault="00B36618" w:rsidP="00B36618">
      <w:pPr>
        <w:jc w:val="center"/>
        <w:rPr>
          <w:b/>
          <w:bCs/>
          <w:color w:val="FF0000"/>
          <w:sz w:val="56"/>
          <w:szCs w:val="56"/>
        </w:rPr>
      </w:pPr>
    </w:p>
    <w:p w:rsidR="00B36618" w:rsidRPr="00B36618" w:rsidRDefault="00B36618" w:rsidP="00B3661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both"/>
        <w:rPr>
          <w:rFonts w:ascii="inherit" w:eastAsia="Times New Roman" w:hAnsi="inherit" w:cs="Courier New"/>
          <w:color w:val="202124"/>
          <w:sz w:val="56"/>
          <w:szCs w:val="56"/>
          <w:lang w:val="uk-UA" w:eastAsia="sk-SK"/>
        </w:rPr>
      </w:pPr>
      <w:r w:rsidRPr="00B36618">
        <w:rPr>
          <w:rFonts w:ascii="inherit" w:eastAsia="Times New Roman" w:hAnsi="inherit" w:cs="Courier New"/>
          <w:color w:val="202124"/>
          <w:sz w:val="56"/>
          <w:szCs w:val="56"/>
          <w:lang w:val="uk-UA" w:eastAsia="sk-SK"/>
        </w:rPr>
        <w:t>Громадяни України можуть на поштовому відділенні за місцем проживання відповідно. в будь-якому поштовому відділенні Словаччини, щоб отримати матеріально необхідну допомогу</w:t>
      </w:r>
    </w:p>
    <w:p w:rsidR="00B36618" w:rsidRPr="00B36618" w:rsidRDefault="00B36618" w:rsidP="00B3661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eastAsia="Times New Roman" w:hAnsi="inherit" w:cs="Courier New"/>
          <w:color w:val="202124"/>
          <w:sz w:val="56"/>
          <w:szCs w:val="56"/>
          <w:lang w:val="uk-UA" w:eastAsia="sk-SK"/>
        </w:rPr>
      </w:pPr>
    </w:p>
    <w:p w:rsidR="00B36618" w:rsidRPr="00B36618" w:rsidRDefault="00B36618" w:rsidP="00B3661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center"/>
        <w:rPr>
          <w:sz w:val="56"/>
          <w:szCs w:val="56"/>
        </w:rPr>
      </w:pPr>
      <w:r w:rsidRPr="00B36618">
        <w:rPr>
          <w:rFonts w:ascii="inherit" w:eastAsia="Times New Roman" w:hAnsi="inherit" w:cs="Courier New"/>
          <w:color w:val="FF0000"/>
          <w:sz w:val="56"/>
          <w:szCs w:val="56"/>
          <w:lang w:val="uk-UA" w:eastAsia="sk-SK"/>
        </w:rPr>
        <w:t>27 квітня 2022 року включно</w:t>
      </w:r>
    </w:p>
    <w:sectPr w:rsidR="00B36618" w:rsidRPr="00B36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D327A2"/>
    <w:rsid w:val="000C0D6C"/>
    <w:rsid w:val="000E4397"/>
    <w:rsid w:val="001264E5"/>
    <w:rsid w:val="001C6993"/>
    <w:rsid w:val="001F3441"/>
    <w:rsid w:val="002001BD"/>
    <w:rsid w:val="002111F5"/>
    <w:rsid w:val="002C6435"/>
    <w:rsid w:val="003277B8"/>
    <w:rsid w:val="0035264F"/>
    <w:rsid w:val="003532DB"/>
    <w:rsid w:val="003A3802"/>
    <w:rsid w:val="003C386B"/>
    <w:rsid w:val="00412515"/>
    <w:rsid w:val="00434D97"/>
    <w:rsid w:val="004A135E"/>
    <w:rsid w:val="004B0071"/>
    <w:rsid w:val="004F2787"/>
    <w:rsid w:val="00525FC9"/>
    <w:rsid w:val="005678A1"/>
    <w:rsid w:val="005A3105"/>
    <w:rsid w:val="006A08FE"/>
    <w:rsid w:val="006C1904"/>
    <w:rsid w:val="006C5655"/>
    <w:rsid w:val="006E7088"/>
    <w:rsid w:val="00713751"/>
    <w:rsid w:val="00755E29"/>
    <w:rsid w:val="007E1866"/>
    <w:rsid w:val="007E56D6"/>
    <w:rsid w:val="00815C59"/>
    <w:rsid w:val="008407FB"/>
    <w:rsid w:val="00847399"/>
    <w:rsid w:val="008C12FE"/>
    <w:rsid w:val="008F7F66"/>
    <w:rsid w:val="00904F7E"/>
    <w:rsid w:val="00967FA0"/>
    <w:rsid w:val="00987651"/>
    <w:rsid w:val="00991A7B"/>
    <w:rsid w:val="00A42988"/>
    <w:rsid w:val="00A44F61"/>
    <w:rsid w:val="00A91CAC"/>
    <w:rsid w:val="00AF4B8C"/>
    <w:rsid w:val="00B36618"/>
    <w:rsid w:val="00B6337B"/>
    <w:rsid w:val="00BF7B3F"/>
    <w:rsid w:val="00C92094"/>
    <w:rsid w:val="00CA2758"/>
    <w:rsid w:val="00CB2E15"/>
    <w:rsid w:val="00CC62FE"/>
    <w:rsid w:val="00CE3610"/>
    <w:rsid w:val="00D327A2"/>
    <w:rsid w:val="00D52699"/>
    <w:rsid w:val="00DC2AAA"/>
    <w:rsid w:val="00E31AF3"/>
    <w:rsid w:val="00E86966"/>
    <w:rsid w:val="00EB55D6"/>
    <w:rsid w:val="00ED27E1"/>
    <w:rsid w:val="00F36422"/>
    <w:rsid w:val="00F86260"/>
    <w:rsid w:val="00F86E60"/>
    <w:rsid w:val="00FB74DF"/>
    <w:rsid w:val="00FD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2758"/>
  </w:style>
  <w:style w:type="paragraph" w:styleId="Nadpis3">
    <w:name w:val="heading 3"/>
    <w:basedOn w:val="Normlny"/>
    <w:next w:val="Normlny"/>
    <w:link w:val="Nadpis3Char"/>
    <w:qFormat/>
    <w:rsid w:val="00CA2758"/>
    <w:pPr>
      <w:keepNext/>
      <w:tabs>
        <w:tab w:val="center" w:pos="4513"/>
      </w:tabs>
      <w:suppressAutoHyphens/>
      <w:autoSpaceDE w:val="0"/>
      <w:autoSpaceDN w:val="0"/>
      <w:jc w:val="both"/>
      <w:outlineLvl w:val="2"/>
    </w:pPr>
    <w:rPr>
      <w:rFonts w:ascii="Courier New" w:eastAsia="Times New Roman" w:hAnsi="Courier New" w:cs="Courier New"/>
      <w:b/>
      <w:bCs/>
      <w:spacing w:val="-3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CA2758"/>
    <w:rPr>
      <w:rFonts w:ascii="Courier New" w:eastAsia="Times New Roman" w:hAnsi="Courier New" w:cs="Courier New"/>
      <w:b/>
      <w:bCs/>
      <w:spacing w:val="-3"/>
      <w:sz w:val="22"/>
      <w:szCs w:val="22"/>
      <w:lang w:eastAsia="sk-SK"/>
    </w:rPr>
  </w:style>
  <w:style w:type="paragraph" w:styleId="Hlavika">
    <w:name w:val="header"/>
    <w:basedOn w:val="Normlny"/>
    <w:link w:val="HlavikaChar"/>
    <w:rsid w:val="00CA2758"/>
    <w:pPr>
      <w:tabs>
        <w:tab w:val="center" w:pos="4536"/>
        <w:tab w:val="right" w:pos="9072"/>
      </w:tabs>
      <w:autoSpaceDE w:val="0"/>
      <w:autoSpaceDN w:val="0"/>
    </w:pPr>
    <w:rPr>
      <w:rFonts w:ascii="Courier New" w:eastAsia="Times New Roman" w:hAnsi="Courier New" w:cs="Courier New"/>
      <w:szCs w:val="24"/>
    </w:rPr>
  </w:style>
  <w:style w:type="character" w:customStyle="1" w:styleId="HlavikaChar">
    <w:name w:val="Hlavička Char"/>
    <w:basedOn w:val="Predvolenpsmoodseku"/>
    <w:link w:val="Hlavika"/>
    <w:rsid w:val="00CA2758"/>
    <w:rPr>
      <w:rFonts w:ascii="Courier New" w:eastAsia="Times New Roman" w:hAnsi="Courier New" w:cs="Courier New"/>
      <w:sz w:val="24"/>
      <w:szCs w:val="24"/>
      <w:lang w:eastAsia="sk-SK"/>
    </w:rPr>
  </w:style>
  <w:style w:type="paragraph" w:styleId="Pta">
    <w:name w:val="footer"/>
    <w:basedOn w:val="Normlny"/>
    <w:link w:val="PtaChar"/>
    <w:rsid w:val="00CA2758"/>
    <w:pPr>
      <w:tabs>
        <w:tab w:val="center" w:pos="4536"/>
        <w:tab w:val="right" w:pos="9072"/>
      </w:tabs>
      <w:autoSpaceDE w:val="0"/>
      <w:autoSpaceDN w:val="0"/>
    </w:pPr>
    <w:rPr>
      <w:rFonts w:ascii="Courier New" w:eastAsia="Times New Roman" w:hAnsi="Courier New" w:cs="Courier New"/>
      <w:szCs w:val="24"/>
    </w:rPr>
  </w:style>
  <w:style w:type="character" w:customStyle="1" w:styleId="PtaChar">
    <w:name w:val="Päta Char"/>
    <w:basedOn w:val="Predvolenpsmoodseku"/>
    <w:link w:val="Pta"/>
    <w:rsid w:val="00CA2758"/>
    <w:rPr>
      <w:rFonts w:ascii="Courier New" w:eastAsia="Times New Roman" w:hAnsi="Courier New" w:cs="Courier New"/>
      <w:sz w:val="24"/>
      <w:szCs w:val="24"/>
      <w:lang w:eastAsia="sk-SK"/>
    </w:rPr>
  </w:style>
  <w:style w:type="character" w:styleId="slostrany">
    <w:name w:val="page number"/>
    <w:basedOn w:val="Predvolenpsmoodseku"/>
    <w:rsid w:val="00CA2758"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B366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B36618"/>
    <w:rPr>
      <w:rFonts w:ascii="Courier New" w:eastAsia="Times New Roman" w:hAnsi="Courier New" w:cs="Courier New"/>
      <w:sz w:val="20"/>
      <w:lang w:eastAsia="sk-SK"/>
    </w:rPr>
  </w:style>
  <w:style w:type="character" w:customStyle="1" w:styleId="y2iqfc">
    <w:name w:val="y2iqfc"/>
    <w:basedOn w:val="Predvolenpsmoodseku"/>
    <w:rsid w:val="00B366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2758"/>
  </w:style>
  <w:style w:type="paragraph" w:styleId="Nadpis3">
    <w:name w:val="heading 3"/>
    <w:basedOn w:val="Normlny"/>
    <w:next w:val="Normlny"/>
    <w:link w:val="Nadpis3Char"/>
    <w:qFormat/>
    <w:rsid w:val="00CA2758"/>
    <w:pPr>
      <w:keepNext/>
      <w:tabs>
        <w:tab w:val="center" w:pos="4513"/>
      </w:tabs>
      <w:suppressAutoHyphens/>
      <w:autoSpaceDE w:val="0"/>
      <w:autoSpaceDN w:val="0"/>
      <w:jc w:val="both"/>
      <w:outlineLvl w:val="2"/>
    </w:pPr>
    <w:rPr>
      <w:rFonts w:ascii="Courier New" w:eastAsia="Times New Roman" w:hAnsi="Courier New" w:cs="Courier New"/>
      <w:b/>
      <w:bCs/>
      <w:spacing w:val="-3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CA2758"/>
    <w:rPr>
      <w:rFonts w:ascii="Courier New" w:eastAsia="Times New Roman" w:hAnsi="Courier New" w:cs="Courier New"/>
      <w:b/>
      <w:bCs/>
      <w:spacing w:val="-3"/>
      <w:sz w:val="22"/>
      <w:szCs w:val="22"/>
      <w:lang w:eastAsia="sk-SK"/>
    </w:rPr>
  </w:style>
  <w:style w:type="paragraph" w:styleId="Hlavika">
    <w:name w:val="header"/>
    <w:basedOn w:val="Normlny"/>
    <w:link w:val="HlavikaChar"/>
    <w:rsid w:val="00CA2758"/>
    <w:pPr>
      <w:tabs>
        <w:tab w:val="center" w:pos="4536"/>
        <w:tab w:val="right" w:pos="9072"/>
      </w:tabs>
      <w:autoSpaceDE w:val="0"/>
      <w:autoSpaceDN w:val="0"/>
    </w:pPr>
    <w:rPr>
      <w:rFonts w:ascii="Courier New" w:eastAsia="Times New Roman" w:hAnsi="Courier New" w:cs="Courier New"/>
      <w:szCs w:val="24"/>
    </w:rPr>
  </w:style>
  <w:style w:type="character" w:customStyle="1" w:styleId="HlavikaChar">
    <w:name w:val="Hlavička Char"/>
    <w:basedOn w:val="Predvolenpsmoodseku"/>
    <w:link w:val="Hlavika"/>
    <w:rsid w:val="00CA2758"/>
    <w:rPr>
      <w:rFonts w:ascii="Courier New" w:eastAsia="Times New Roman" w:hAnsi="Courier New" w:cs="Courier New"/>
      <w:sz w:val="24"/>
      <w:szCs w:val="24"/>
      <w:lang w:eastAsia="sk-SK"/>
    </w:rPr>
  </w:style>
  <w:style w:type="paragraph" w:styleId="Pta">
    <w:name w:val="footer"/>
    <w:basedOn w:val="Normlny"/>
    <w:link w:val="PtaChar"/>
    <w:rsid w:val="00CA2758"/>
    <w:pPr>
      <w:tabs>
        <w:tab w:val="center" w:pos="4536"/>
        <w:tab w:val="right" w:pos="9072"/>
      </w:tabs>
      <w:autoSpaceDE w:val="0"/>
      <w:autoSpaceDN w:val="0"/>
    </w:pPr>
    <w:rPr>
      <w:rFonts w:ascii="Courier New" w:eastAsia="Times New Roman" w:hAnsi="Courier New" w:cs="Courier New"/>
      <w:szCs w:val="24"/>
    </w:rPr>
  </w:style>
  <w:style w:type="character" w:customStyle="1" w:styleId="PtaChar">
    <w:name w:val="Päta Char"/>
    <w:basedOn w:val="Predvolenpsmoodseku"/>
    <w:link w:val="Pta"/>
    <w:rsid w:val="00CA2758"/>
    <w:rPr>
      <w:rFonts w:ascii="Courier New" w:eastAsia="Times New Roman" w:hAnsi="Courier New" w:cs="Courier New"/>
      <w:sz w:val="24"/>
      <w:szCs w:val="24"/>
      <w:lang w:eastAsia="sk-SK"/>
    </w:rPr>
  </w:style>
  <w:style w:type="character" w:styleId="slostrany">
    <w:name w:val="page number"/>
    <w:basedOn w:val="Predvolenpsmoodseku"/>
    <w:rsid w:val="00CA2758"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B366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B36618"/>
    <w:rPr>
      <w:rFonts w:ascii="Courier New" w:eastAsia="Times New Roman" w:hAnsi="Courier New" w:cs="Courier New"/>
      <w:sz w:val="20"/>
      <w:lang w:eastAsia="sk-SK"/>
    </w:rPr>
  </w:style>
  <w:style w:type="character" w:customStyle="1" w:styleId="y2iqfc">
    <w:name w:val="y2iqfc"/>
    <w:basedOn w:val="Predvolenpsmoodseku"/>
    <w:rsid w:val="00B36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6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UPSVR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Anonymous</cp:lastModifiedBy>
  <cp:revision>2</cp:revision>
  <dcterms:created xsi:type="dcterms:W3CDTF">2022-04-26T08:27:00Z</dcterms:created>
  <dcterms:modified xsi:type="dcterms:W3CDTF">2022-04-26T08:44:00Z</dcterms:modified>
</cp:coreProperties>
</file>